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AD3298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AD3298" w:rsidTr="00952FDD">
              <w:trPr>
                <w:trHeight w:val="6942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D3298" w:rsidRPr="00952FDD" w:rsidRDefault="0029057A" w:rsidP="00952FDD">
                  <w:pPr>
                    <w:rPr>
                      <w:sz w:val="48"/>
                      <w:szCs w:val="4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begin"/>
                  </w:r>
                  <w:r w:rsidR="00AD3298"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instrText xml:space="preserve"> HYPERLINK "" </w:instrText>
                  </w: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separate"/>
                  </w:r>
                  <w:r w:rsidR="00FE3A3F" w:rsidRPr="00952FDD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 xml:space="preserve">Saucisson ou </w:t>
                  </w:r>
                  <w:r w:rsidR="00AD3298" w:rsidRPr="00952FDD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Pavés croquants au chocolat</w:t>
                  </w:r>
                </w:p>
                <w:p w:rsidR="00AD3298" w:rsidRDefault="0029057A" w:rsidP="00952FDD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  <w:fldChar w:fldCharType="end"/>
                  </w:r>
                  <w:r w:rsidR="00952FDD">
                    <w:rPr>
                      <w:noProof/>
                    </w:rPr>
                    <w:drawing>
                      <wp:inline distT="0" distB="0" distL="0" distR="0">
                        <wp:extent cx="3911341" cy="3737779"/>
                        <wp:effectExtent l="19050" t="0" r="0" b="0"/>
                        <wp:docPr id="7" name="irc_mi" descr="http://icu.linter.fr/750/281486/2683788538/paves-croquants-au-chocola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cu.linter.fr/750/281486/2683788538/paves-croquants-au-chocola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4443" cy="37407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2FDD" w:rsidRDefault="00952FDD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AD3298" w:rsidRDefault="00AD3298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AD3298" w:rsidRPr="00952FD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3925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4"/>
              <w:gridCol w:w="8072"/>
            </w:tblGrid>
            <w:tr w:rsidR="00952FDD" w:rsidRPr="00952FDD" w:rsidTr="00952FDD">
              <w:trPr>
                <w:tblCellSpacing w:w="0" w:type="dxa"/>
              </w:trPr>
              <w:tc>
                <w:tcPr>
                  <w:tcW w:w="144" w:type="dxa"/>
                </w:tcPr>
                <w:p w:rsidR="00952FDD" w:rsidRPr="00952FDD" w:rsidRDefault="00952FDD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952FDD">
                    <w:rPr>
                      <w:rFonts w:ascii="Verdana" w:hAnsi="Verdana" w:cs="Arial"/>
                      <w:color w:val="333333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7968"/>
                    <w:gridCol w:w="104"/>
                  </w:tblGrid>
                  <w:tr w:rsidR="00952FDD" w:rsidRPr="00952FD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52FDD" w:rsidRPr="00952FDD" w:rsidRDefault="00952FDD" w:rsidP="00952FDD">
                        <w:pPr>
                          <w:rPr>
                            <w:rFonts w:ascii="Verdana" w:hAnsi="Verdana" w:cs="Arial"/>
                            <w:color w:val="333333"/>
                          </w:rPr>
                        </w:pPr>
                        <w:r w:rsidRPr="00952FDD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>Préparation :</w:t>
                        </w:r>
                        <w:r w:rsidRPr="00952FDD">
                          <w:rPr>
                            <w:rFonts w:ascii="Verdana" w:hAnsi="Verdana" w:cs="Arial"/>
                            <w:color w:val="333333"/>
                          </w:rPr>
                          <w:t xml:space="preserve"> 20 mn - </w:t>
                        </w:r>
                        <w:r w:rsidRPr="00952FDD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 xml:space="preserve">Cuisson : </w:t>
                        </w:r>
                        <w:r w:rsidRPr="00952FDD">
                          <w:rPr>
                            <w:rFonts w:ascii="Verdana" w:hAnsi="Verdana" w:cs="Arial"/>
                            <w:color w:val="333333"/>
                          </w:rPr>
                          <w:t>0 mn</w:t>
                        </w:r>
                        <w:r w:rsidRPr="00952FDD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>Repos :</w:t>
                        </w:r>
                        <w:r w:rsidRPr="00952FDD">
                          <w:rPr>
                            <w:rFonts w:ascii="Verdana" w:hAnsi="Verdana" w:cs="Arial"/>
                            <w:color w:val="333333"/>
                          </w:rPr>
                          <w:t xml:space="preserve"> 120 mn - </w:t>
                        </w:r>
                        <w:r w:rsidRPr="00952FDD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>Difficulté :</w:t>
                        </w:r>
                        <w:r w:rsidRPr="00952FDD">
                          <w:rPr>
                            <w:rFonts w:ascii="Verdana" w:hAnsi="Verdana" w:cs="Arial"/>
                            <w:color w:val="333333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52FDD" w:rsidRPr="00952FDD" w:rsidRDefault="00952FDD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</w:rPr>
                        </w:pPr>
                      </w:p>
                    </w:tc>
                  </w:tr>
                </w:tbl>
                <w:p w:rsidR="00952FDD" w:rsidRPr="00952FDD" w:rsidRDefault="00952FDD">
                  <w:pPr>
                    <w:pStyle w:val="NormalWeb"/>
                    <w:rPr>
                      <w:rFonts w:ascii="Verdana" w:hAnsi="Verdana" w:cs="Arial"/>
                      <w:color w:val="333333"/>
                    </w:rPr>
                  </w:pPr>
                  <w:r w:rsidRPr="00952FDD">
                    <w:rPr>
                      <w:rFonts w:ascii="Verdana" w:hAnsi="Verdana" w:cs="Arial"/>
                      <w:b/>
                      <w:bCs/>
                      <w:color w:val="333333"/>
                    </w:rPr>
                    <w:t>Pour 8 personnes :</w:t>
                  </w:r>
                  <w:r w:rsidRPr="00952FDD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75 g"/>
                    </w:smartTagPr>
                    <w:r w:rsidRPr="00952FDD">
                      <w:rPr>
                        <w:rFonts w:ascii="Verdana" w:hAnsi="Verdana" w:cs="Arial"/>
                        <w:color w:val="333333"/>
                      </w:rPr>
                      <w:t>275 g</w:t>
                    </w:r>
                  </w:smartTag>
                  <w:r w:rsidRPr="00952FDD">
                    <w:rPr>
                      <w:rFonts w:ascii="Verdana" w:hAnsi="Verdana" w:cs="Arial"/>
                      <w:color w:val="333333"/>
                    </w:rPr>
                    <w:t xml:space="preserve"> de chocolat noir</w:t>
                  </w:r>
                  <w:r w:rsidRPr="00952FDD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75 g"/>
                    </w:smartTagPr>
                    <w:r w:rsidRPr="00952FDD">
                      <w:rPr>
                        <w:rFonts w:ascii="Verdana" w:hAnsi="Verdana" w:cs="Arial"/>
                        <w:color w:val="333333"/>
                      </w:rPr>
                      <w:t>175 g</w:t>
                    </w:r>
                  </w:smartTag>
                  <w:r w:rsidRPr="00952FDD">
                    <w:rPr>
                      <w:rFonts w:ascii="Verdana" w:hAnsi="Verdana" w:cs="Arial"/>
                      <w:color w:val="333333"/>
                    </w:rPr>
                    <w:t xml:space="preserve"> de beurre</w:t>
                  </w:r>
                  <w:r w:rsidRPr="00952FDD">
                    <w:rPr>
                      <w:rFonts w:ascii="Verdana" w:hAnsi="Verdana" w:cs="Arial"/>
                      <w:color w:val="333333"/>
                    </w:rPr>
                    <w:br/>
                    <w:t>- 4 cuillères à soupe de mélasse raffinée</w:t>
                  </w:r>
                  <w:r w:rsidRPr="00952FDD">
                    <w:rPr>
                      <w:rFonts w:ascii="Verdana" w:hAnsi="Verdana" w:cs="Arial"/>
                      <w:color w:val="333333"/>
                    </w:rPr>
                    <w:br/>
                    <w:t>- 2 cuillères à soupe de rhum ambré (facultatif)</w:t>
                  </w:r>
                  <w:r w:rsidRPr="00952FDD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75 g"/>
                    </w:smartTagPr>
                    <w:r w:rsidRPr="00952FDD">
                      <w:rPr>
                        <w:rFonts w:ascii="Verdana" w:hAnsi="Verdana" w:cs="Arial"/>
                        <w:color w:val="333333"/>
                      </w:rPr>
                      <w:t>175 g</w:t>
                    </w:r>
                  </w:smartTag>
                  <w:r w:rsidRPr="00952FDD">
                    <w:rPr>
                      <w:rFonts w:ascii="Verdana" w:hAnsi="Verdana" w:cs="Arial"/>
                      <w:color w:val="333333"/>
                    </w:rPr>
                    <w:t xml:space="preserve"> de gâteaux secs (petits beurres ou biscuits thé)</w:t>
                  </w:r>
                  <w:r w:rsidRPr="00952FDD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5 g"/>
                    </w:smartTagPr>
                    <w:r w:rsidRPr="00952FDD">
                      <w:rPr>
                        <w:rFonts w:ascii="Verdana" w:hAnsi="Verdana" w:cs="Arial"/>
                        <w:color w:val="333333"/>
                      </w:rPr>
                      <w:t>25 g</w:t>
                    </w:r>
                  </w:smartTag>
                  <w:r w:rsidRPr="00952FDD">
                    <w:rPr>
                      <w:rFonts w:ascii="Verdana" w:hAnsi="Verdana" w:cs="Arial"/>
                      <w:color w:val="333333"/>
                    </w:rPr>
                    <w:t xml:space="preserve"> de riz soufflé</w:t>
                  </w:r>
                  <w:r w:rsidRPr="00952FDD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 w:rsidRPr="00952FDD">
                      <w:rPr>
                        <w:rFonts w:ascii="Verdana" w:hAnsi="Verdana" w:cs="Arial"/>
                        <w:color w:val="333333"/>
                      </w:rPr>
                      <w:t>50 g</w:t>
                    </w:r>
                  </w:smartTag>
                  <w:r w:rsidRPr="00952FDD">
                    <w:rPr>
                      <w:rFonts w:ascii="Verdana" w:hAnsi="Verdana" w:cs="Arial"/>
                      <w:color w:val="333333"/>
                    </w:rPr>
                    <w:t xml:space="preserve"> de </w:t>
                  </w:r>
                  <w:hyperlink r:id="rId5" w:tgtFrame="_blanc" w:history="1">
                    <w:r w:rsidRPr="00952FDD">
                      <w:rPr>
                        <w:rStyle w:val="Lienhypertexte"/>
                        <w:rFonts w:ascii="Verdana" w:hAnsi="Verdana" w:cs="Arial"/>
                      </w:rPr>
                      <w:t>noix</w:t>
                    </w:r>
                  </w:hyperlink>
                  <w:r w:rsidRPr="00952FDD">
                    <w:rPr>
                      <w:rFonts w:ascii="Verdana" w:hAnsi="Verdana" w:cs="Arial"/>
                      <w:color w:val="333333"/>
                    </w:rPr>
                    <w:t xml:space="preserve"> de pécan pilées</w:t>
                  </w:r>
                  <w:r w:rsidRPr="00952FDD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952FDD">
                      <w:rPr>
                        <w:rFonts w:ascii="Verdana" w:hAnsi="Verdana" w:cs="Arial"/>
                        <w:color w:val="333333"/>
                      </w:rPr>
                      <w:t>100 g</w:t>
                    </w:r>
                  </w:smartTag>
                  <w:r w:rsidRPr="00952FDD">
                    <w:rPr>
                      <w:rFonts w:ascii="Verdana" w:hAnsi="Verdana" w:cs="Arial"/>
                      <w:color w:val="333333"/>
                    </w:rPr>
                    <w:t xml:space="preserve"> de </w:t>
                  </w:r>
                  <w:hyperlink r:id="rId6" w:tgtFrame="_blanc" w:history="1">
                    <w:r w:rsidRPr="00952FDD">
                      <w:rPr>
                        <w:rStyle w:val="Lienhypertexte"/>
                        <w:rFonts w:ascii="Verdana" w:hAnsi="Verdana" w:cs="Arial"/>
                      </w:rPr>
                      <w:t>cerises</w:t>
                    </w:r>
                  </w:hyperlink>
                  <w:r w:rsidRPr="00952FDD">
                    <w:rPr>
                      <w:rFonts w:ascii="Verdana" w:hAnsi="Verdana" w:cs="Arial"/>
                      <w:color w:val="333333"/>
                    </w:rPr>
                    <w:t xml:space="preserve"> confites coupées en gros morceaux</w:t>
                  </w:r>
                  <w:r w:rsidRPr="00952FDD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5 g"/>
                    </w:smartTagPr>
                    <w:r w:rsidRPr="00952FDD">
                      <w:rPr>
                        <w:rFonts w:ascii="Verdana" w:hAnsi="Verdana" w:cs="Arial"/>
                        <w:color w:val="333333"/>
                      </w:rPr>
                      <w:t>25 g</w:t>
                    </w:r>
                  </w:smartTag>
                  <w:r w:rsidRPr="00952FDD">
                    <w:rPr>
                      <w:rFonts w:ascii="Verdana" w:hAnsi="Verdana" w:cs="Arial"/>
                      <w:color w:val="333333"/>
                    </w:rPr>
                    <w:t xml:space="preserve"> de chocolat blanc pour décorer </w:t>
                  </w:r>
                </w:p>
              </w:tc>
            </w:tr>
          </w:tbl>
          <w:p w:rsidR="00AD3298" w:rsidRPr="00952FDD" w:rsidRDefault="00AD3298">
            <w:pPr>
              <w:rPr>
                <w:rFonts w:ascii="Verdana" w:hAnsi="Verdana" w:cs="Arial"/>
                <w:color w:val="333333"/>
              </w:rPr>
            </w:pPr>
          </w:p>
        </w:tc>
      </w:tr>
      <w:tr w:rsidR="00AD3298" w:rsidRPr="00952FD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AD3298" w:rsidRPr="00952FDD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AD3298" w:rsidRPr="00952FDD" w:rsidRDefault="00AD3298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</w:rPr>
                  </w:pPr>
                </w:p>
              </w:tc>
            </w:tr>
          </w:tbl>
          <w:p w:rsidR="00AD3298" w:rsidRPr="00952FDD" w:rsidRDefault="00AD3298">
            <w:pPr>
              <w:rPr>
                <w:rFonts w:ascii="Verdana" w:hAnsi="Verdana" w:cs="Arial"/>
                <w:color w:val="333333"/>
              </w:rPr>
            </w:pPr>
          </w:p>
        </w:tc>
      </w:tr>
      <w:tr w:rsidR="00AD3298" w:rsidRPr="00952FD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AD3298" w:rsidRPr="00952FDD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AD3298" w:rsidRPr="00952FDD" w:rsidRDefault="00AD3298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952FDD">
                    <w:rPr>
                      <w:rFonts w:ascii="Arial" w:hAnsi="Arial" w:cs="Arial"/>
                      <w:b/>
                      <w:bCs/>
                      <w:color w:val="FFFFFF"/>
                    </w:rPr>
                    <w:t>  La recette</w:t>
                  </w:r>
                </w:p>
              </w:tc>
            </w:tr>
          </w:tbl>
          <w:p w:rsidR="00AD3298" w:rsidRPr="00952FDD" w:rsidRDefault="00AD3298">
            <w:pPr>
              <w:rPr>
                <w:rFonts w:ascii="Verdana" w:hAnsi="Verdana" w:cs="Arial"/>
                <w:color w:val="333333"/>
              </w:rPr>
            </w:pPr>
          </w:p>
        </w:tc>
      </w:tr>
      <w:tr w:rsidR="00AD3298" w:rsidRPr="00952FD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55"/>
              <w:gridCol w:w="9311"/>
            </w:tblGrid>
            <w:tr w:rsidR="00AD3298" w:rsidRPr="00952FDD">
              <w:trPr>
                <w:tblCellSpacing w:w="15" w:type="dxa"/>
              </w:trPr>
              <w:tc>
                <w:tcPr>
                  <w:tcW w:w="0" w:type="pct"/>
                </w:tcPr>
                <w:p w:rsidR="00AD3298" w:rsidRPr="00952FDD" w:rsidRDefault="00FE3A3F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 w:rsidRPr="00952FDD"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662940" cy="952500"/>
                        <wp:effectExtent l="19050" t="0" r="3810" b="0"/>
                        <wp:docPr id="4" name="281488" descr="Pavés croquants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81488" descr="Pavés croquants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AD3298" w:rsidRPr="00952FDD" w:rsidRDefault="00AD3298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952FDD">
                    <w:rPr>
                      <w:rFonts w:ascii="Arial" w:hAnsi="Arial" w:cs="Arial"/>
                      <w:b/>
                      <w:bCs/>
                      <w:color w:val="333333"/>
                    </w:rPr>
                    <w:t>1/</w:t>
                  </w:r>
                  <w:r w:rsidRPr="00952FDD">
                    <w:rPr>
                      <w:rFonts w:ascii="Arial" w:hAnsi="Arial" w:cs="Arial"/>
                      <w:color w:val="333333"/>
                    </w:rPr>
                    <w:t xml:space="preserve"> Mettre le chocolat noir, le beurre, la mélasse et le rhum dans une grande jatte et faire chauffer au bain marie, en remuant pour faire </w:t>
                  </w:r>
                  <w:hyperlink r:id="rId8" w:tgtFrame="_blank" w:history="1">
                    <w:r w:rsidRPr="00952FDD">
                      <w:rPr>
                        <w:rStyle w:val="Lienhypertexte"/>
                        <w:rFonts w:ascii="Arial" w:hAnsi="Arial" w:cs="Arial"/>
                      </w:rPr>
                      <w:t>fondre</w:t>
                    </w:r>
                  </w:hyperlink>
                  <w:r w:rsidRPr="00952FDD">
                    <w:rPr>
                      <w:rFonts w:ascii="Arial" w:hAnsi="Arial" w:cs="Arial"/>
                      <w:color w:val="333333"/>
                    </w:rPr>
                    <w:t xml:space="preserve"> et bien mélanger les ingrédients.</w:t>
                  </w:r>
                </w:p>
              </w:tc>
            </w:tr>
          </w:tbl>
          <w:p w:rsidR="00AD3298" w:rsidRPr="00952FDD" w:rsidRDefault="00AD3298">
            <w:pPr>
              <w:rPr>
                <w:rFonts w:ascii="Verdana" w:hAnsi="Verdana" w:cs="Arial"/>
                <w:color w:val="333333"/>
              </w:rPr>
            </w:pPr>
          </w:p>
        </w:tc>
      </w:tr>
      <w:tr w:rsidR="00AD3298" w:rsidRPr="00952FD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55"/>
              <w:gridCol w:w="9311"/>
            </w:tblGrid>
            <w:tr w:rsidR="00AD3298" w:rsidRPr="00952FDD">
              <w:trPr>
                <w:tblCellSpacing w:w="15" w:type="dxa"/>
              </w:trPr>
              <w:tc>
                <w:tcPr>
                  <w:tcW w:w="0" w:type="pct"/>
                </w:tcPr>
                <w:p w:rsidR="00AD3298" w:rsidRPr="00952FDD" w:rsidRDefault="00FE3A3F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 w:rsidRPr="00952FDD"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662940" cy="952500"/>
                        <wp:effectExtent l="19050" t="0" r="3810" b="0"/>
                        <wp:docPr id="5" name="281490" descr="Pavés croquants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81490" descr="Pavés croquants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AD3298" w:rsidRPr="00952FDD" w:rsidRDefault="00AD3298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952FDD">
                    <w:rPr>
                      <w:rFonts w:ascii="Arial" w:hAnsi="Arial" w:cs="Arial"/>
                      <w:b/>
                      <w:bCs/>
                      <w:color w:val="333333"/>
                    </w:rPr>
                    <w:t>2/</w:t>
                  </w:r>
                  <w:r w:rsidRPr="00952FDD">
                    <w:rPr>
                      <w:rFonts w:ascii="Arial" w:hAnsi="Arial" w:cs="Arial"/>
                      <w:color w:val="333333"/>
                    </w:rPr>
                    <w:t xml:space="preserve"> Casser les gâteaux </w:t>
                  </w:r>
                  <w:proofErr w:type="spellStart"/>
                  <w:r w:rsidRPr="00952FDD">
                    <w:rPr>
                      <w:rFonts w:ascii="Arial" w:hAnsi="Arial" w:cs="Arial"/>
                      <w:color w:val="333333"/>
                    </w:rPr>
                    <w:t>secx</w:t>
                  </w:r>
                  <w:proofErr w:type="spellEnd"/>
                  <w:r w:rsidRPr="00952FDD">
                    <w:rPr>
                      <w:rFonts w:ascii="Arial" w:hAnsi="Arial" w:cs="Arial"/>
                      <w:color w:val="333333"/>
                    </w:rPr>
                    <w:t xml:space="preserve"> en petits morceaux et les verser dans la préparation précédente, suivis du riz soufflé, des </w:t>
                  </w:r>
                  <w:hyperlink r:id="rId10" w:tgtFrame="_blank" w:history="1">
                    <w:r w:rsidRPr="00952FDD">
                      <w:rPr>
                        <w:rStyle w:val="Lienhypertexte"/>
                        <w:rFonts w:ascii="Arial" w:hAnsi="Arial" w:cs="Arial"/>
                      </w:rPr>
                      <w:t>noix</w:t>
                    </w:r>
                  </w:hyperlink>
                  <w:r w:rsidRPr="00952FDD">
                    <w:rPr>
                      <w:rFonts w:ascii="Arial" w:hAnsi="Arial" w:cs="Arial"/>
                      <w:color w:val="333333"/>
                    </w:rPr>
                    <w:t xml:space="preserve"> et des </w:t>
                  </w:r>
                  <w:hyperlink r:id="rId11" w:tgtFrame="_blank" w:history="1">
                    <w:r w:rsidRPr="00952FDD">
                      <w:rPr>
                        <w:rStyle w:val="Lienhypertexte"/>
                        <w:rFonts w:ascii="Arial" w:hAnsi="Arial" w:cs="Arial"/>
                      </w:rPr>
                      <w:t>cerises</w:t>
                    </w:r>
                  </w:hyperlink>
                  <w:r w:rsidRPr="00952FDD">
                    <w:rPr>
                      <w:rFonts w:ascii="Arial" w:hAnsi="Arial" w:cs="Arial"/>
                      <w:color w:val="333333"/>
                    </w:rPr>
                    <w:t xml:space="preserve"> confites.</w:t>
                  </w:r>
                </w:p>
              </w:tc>
            </w:tr>
          </w:tbl>
          <w:p w:rsidR="00AD3298" w:rsidRPr="00952FDD" w:rsidRDefault="00AD3298">
            <w:pPr>
              <w:rPr>
                <w:rFonts w:ascii="Verdana" w:hAnsi="Verdana" w:cs="Arial"/>
                <w:color w:val="333333"/>
              </w:rPr>
            </w:pPr>
          </w:p>
        </w:tc>
      </w:tr>
      <w:tr w:rsidR="00AD3298" w:rsidRPr="00952FD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AD3298" w:rsidRPr="00952FDD">
              <w:trPr>
                <w:tblCellSpacing w:w="15" w:type="dxa"/>
              </w:trPr>
              <w:tc>
                <w:tcPr>
                  <w:tcW w:w="0" w:type="pct"/>
                </w:tcPr>
                <w:p w:rsidR="00AD3298" w:rsidRPr="00952FDD" w:rsidRDefault="00AD3298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AD3298" w:rsidRPr="00952FDD" w:rsidRDefault="00AD3298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952FDD">
                    <w:rPr>
                      <w:rFonts w:ascii="Arial" w:hAnsi="Arial" w:cs="Arial"/>
                      <w:b/>
                      <w:bCs/>
                      <w:color w:val="333333"/>
                    </w:rPr>
                    <w:t>3/</w:t>
                  </w:r>
                  <w:r w:rsidRPr="00952FDD">
                    <w:rPr>
                      <w:rFonts w:ascii="Arial" w:hAnsi="Arial" w:cs="Arial"/>
                      <w:color w:val="333333"/>
                    </w:rPr>
                    <w:t xml:space="preserve"> </w:t>
                  </w:r>
                  <w:hyperlink r:id="rId12" w:tgtFrame="_blank" w:history="1">
                    <w:r w:rsidRPr="00952FDD">
                      <w:rPr>
                        <w:rStyle w:val="Lienhypertexte"/>
                        <w:rFonts w:ascii="Arial" w:hAnsi="Arial" w:cs="Arial"/>
                      </w:rPr>
                      <w:t>Chemiser</w:t>
                    </w:r>
                  </w:hyperlink>
                  <w:r w:rsidRPr="00952FDD">
                    <w:rPr>
                      <w:rFonts w:ascii="Arial" w:hAnsi="Arial" w:cs="Arial"/>
                      <w:color w:val="333333"/>
                    </w:rPr>
                    <w:t xml:space="preserve"> un </w:t>
                  </w:r>
                  <w:hyperlink r:id="rId13" w:tgtFrame="_blank" w:history="1">
                    <w:r w:rsidRPr="00952FDD">
                      <w:rPr>
                        <w:rStyle w:val="Lienhypertexte"/>
                        <w:rFonts w:ascii="Arial" w:hAnsi="Arial" w:cs="Arial"/>
                      </w:rPr>
                      <w:t>moule</w:t>
                    </w:r>
                  </w:hyperlink>
                  <w:r w:rsidRPr="00952FDD">
                    <w:rPr>
                      <w:rFonts w:ascii="Arial" w:hAnsi="Arial" w:cs="Arial"/>
                      <w:color w:val="333333"/>
                    </w:rPr>
                    <w:t xml:space="preserve"> à gâteau de </w:t>
                  </w:r>
                  <w:smartTag w:uri="urn:schemas-microsoft-com:office:smarttags" w:element="metricconverter">
                    <w:smartTagPr>
                      <w:attr w:name="ProductID" w:val="18 cm"/>
                    </w:smartTagPr>
                    <w:r w:rsidRPr="00952FDD">
                      <w:rPr>
                        <w:rFonts w:ascii="Arial" w:hAnsi="Arial" w:cs="Arial"/>
                        <w:color w:val="333333"/>
                      </w:rPr>
                      <w:t>18 cm</w:t>
                    </w:r>
                  </w:smartTag>
                  <w:r w:rsidRPr="00952FDD">
                    <w:rPr>
                      <w:rFonts w:ascii="Arial" w:hAnsi="Arial" w:cs="Arial"/>
                      <w:color w:val="333333"/>
                    </w:rPr>
                    <w:t xml:space="preserve"> de côté </w:t>
                  </w:r>
                  <w:proofErr w:type="spellStart"/>
                  <w:r w:rsidRPr="00952FDD">
                    <w:rPr>
                      <w:rFonts w:ascii="Arial" w:hAnsi="Arial" w:cs="Arial"/>
                      <w:color w:val="333333"/>
                    </w:rPr>
                    <w:t>avce</w:t>
                  </w:r>
                  <w:proofErr w:type="spellEnd"/>
                  <w:r w:rsidRPr="00952FDD">
                    <w:rPr>
                      <w:rFonts w:ascii="Arial" w:hAnsi="Arial" w:cs="Arial"/>
                      <w:color w:val="333333"/>
                    </w:rPr>
                    <w:t xml:space="preserve"> du papier sulfurisé et garnir ce </w:t>
                  </w:r>
                  <w:hyperlink r:id="rId14" w:tgtFrame="_blank" w:history="1">
                    <w:r w:rsidRPr="00952FDD">
                      <w:rPr>
                        <w:rStyle w:val="Lienhypertexte"/>
                        <w:rFonts w:ascii="Arial" w:hAnsi="Arial" w:cs="Arial"/>
                      </w:rPr>
                      <w:t>moule</w:t>
                    </w:r>
                  </w:hyperlink>
                  <w:r w:rsidRPr="00952FDD">
                    <w:rPr>
                      <w:rFonts w:ascii="Arial" w:hAnsi="Arial" w:cs="Arial"/>
                      <w:color w:val="333333"/>
                    </w:rPr>
                    <w:t xml:space="preserve"> de la préparation. Egaliser la surface, en appuyant bien à l'aide d'une cuillère en bois. Mettre au </w:t>
                  </w:r>
                  <w:r w:rsidRPr="00952FDD">
                    <w:rPr>
                      <w:rFonts w:ascii="Arial" w:hAnsi="Arial" w:cs="Arial"/>
                      <w:color w:val="333333"/>
                    </w:rPr>
                    <w:lastRenderedPageBreak/>
                    <w:t>frais pendant 2 heures.</w:t>
                  </w:r>
                </w:p>
              </w:tc>
            </w:tr>
          </w:tbl>
          <w:p w:rsidR="00AD3298" w:rsidRPr="00952FDD" w:rsidRDefault="00AD3298">
            <w:pPr>
              <w:rPr>
                <w:rFonts w:ascii="Verdana" w:hAnsi="Verdana" w:cs="Arial"/>
                <w:color w:val="333333"/>
              </w:rPr>
            </w:pPr>
          </w:p>
        </w:tc>
      </w:tr>
      <w:tr w:rsidR="00AD3298" w:rsidRPr="00952FD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55"/>
              <w:gridCol w:w="9311"/>
            </w:tblGrid>
            <w:tr w:rsidR="00AD3298" w:rsidRPr="00952FDD">
              <w:trPr>
                <w:tblCellSpacing w:w="15" w:type="dxa"/>
              </w:trPr>
              <w:tc>
                <w:tcPr>
                  <w:tcW w:w="0" w:type="pct"/>
                </w:tcPr>
                <w:p w:rsidR="00AD3298" w:rsidRPr="00952FDD" w:rsidRDefault="00FE3A3F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 w:rsidRPr="00952FDD">
                    <w:rPr>
                      <w:rFonts w:ascii="Arial" w:hAnsi="Arial" w:cs="Arial"/>
                      <w:noProof/>
                      <w:color w:val="333333"/>
                    </w:rPr>
                    <w:lastRenderedPageBreak/>
                    <w:drawing>
                      <wp:inline distT="0" distB="0" distL="0" distR="0">
                        <wp:extent cx="662940" cy="952500"/>
                        <wp:effectExtent l="19050" t="0" r="3810" b="0"/>
                        <wp:docPr id="6" name="281493" descr="Pavés croquants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81493" descr="Pavés croquants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294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AD3298" w:rsidRPr="00952FDD" w:rsidRDefault="00AD3298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952FDD">
                    <w:rPr>
                      <w:rFonts w:ascii="Arial" w:hAnsi="Arial" w:cs="Arial"/>
                      <w:b/>
                      <w:bCs/>
                      <w:color w:val="333333"/>
                    </w:rPr>
                    <w:t>4/</w:t>
                  </w:r>
                  <w:r w:rsidRPr="00952FDD">
                    <w:rPr>
                      <w:rFonts w:ascii="Arial" w:hAnsi="Arial" w:cs="Arial"/>
                      <w:color w:val="333333"/>
                    </w:rPr>
                    <w:t xml:space="preserve"> Pour décorer, faire </w:t>
                  </w:r>
                  <w:hyperlink r:id="rId16" w:tgtFrame="_blank" w:history="1">
                    <w:r w:rsidRPr="00952FDD">
                      <w:rPr>
                        <w:rStyle w:val="Lienhypertexte"/>
                        <w:rFonts w:ascii="Arial" w:hAnsi="Arial" w:cs="Arial"/>
                      </w:rPr>
                      <w:t>fondre</w:t>
                    </w:r>
                  </w:hyperlink>
                  <w:r w:rsidRPr="00952FDD">
                    <w:rPr>
                      <w:rFonts w:ascii="Arial" w:hAnsi="Arial" w:cs="Arial"/>
                      <w:color w:val="333333"/>
                    </w:rPr>
                    <w:t xml:space="preserve"> le chocolat blanc et le verser en filet sur le </w:t>
                  </w:r>
                  <w:proofErr w:type="spellStart"/>
                  <w:r w:rsidRPr="00952FDD">
                    <w:rPr>
                      <w:rFonts w:ascii="Arial" w:hAnsi="Arial" w:cs="Arial"/>
                      <w:color w:val="333333"/>
                    </w:rPr>
                    <w:t>gateau</w:t>
                  </w:r>
                  <w:proofErr w:type="spellEnd"/>
                  <w:r w:rsidRPr="00952FDD">
                    <w:rPr>
                      <w:rFonts w:ascii="Arial" w:hAnsi="Arial" w:cs="Arial"/>
                      <w:color w:val="333333"/>
                    </w:rPr>
                    <w:t>, pour former un joli motif.</w:t>
                  </w:r>
                  <w:r w:rsidRPr="00952FDD">
                    <w:rPr>
                      <w:rFonts w:ascii="Arial" w:hAnsi="Arial" w:cs="Arial"/>
                      <w:color w:val="333333"/>
                    </w:rPr>
                    <w:br/>
                    <w:t>Laisser durcir puis démouler soigneusement le gâteau en retirant la papier sulfurisé.</w:t>
                  </w:r>
                  <w:r w:rsidRPr="00952FDD">
                    <w:rPr>
                      <w:rFonts w:ascii="Arial" w:hAnsi="Arial" w:cs="Arial"/>
                      <w:color w:val="333333"/>
                    </w:rPr>
                    <w:br/>
                  </w:r>
                  <w:r w:rsidRPr="00952FDD">
                    <w:rPr>
                      <w:rFonts w:ascii="Arial" w:hAnsi="Arial" w:cs="Arial"/>
                      <w:color w:val="333333"/>
                    </w:rPr>
                    <w:br/>
                    <w:t>Couper en 16 petits carrés.</w:t>
                  </w:r>
                </w:p>
              </w:tc>
            </w:tr>
          </w:tbl>
          <w:p w:rsidR="00AD3298" w:rsidRPr="00952FDD" w:rsidRDefault="00AD3298">
            <w:pPr>
              <w:rPr>
                <w:rFonts w:ascii="Verdana" w:hAnsi="Verdana" w:cs="Arial"/>
                <w:color w:val="333333"/>
              </w:rPr>
            </w:pPr>
          </w:p>
        </w:tc>
      </w:tr>
      <w:tr w:rsidR="00AD3298" w:rsidRPr="00952FD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AD3298" w:rsidRPr="00952FDD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AD3298" w:rsidRPr="00952FDD" w:rsidRDefault="00AD3298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952FDD">
                    <w:rPr>
                      <w:rFonts w:ascii="Arial" w:hAnsi="Arial" w:cs="Arial"/>
                      <w:b/>
                      <w:bCs/>
                      <w:color w:val="000000"/>
                    </w:rPr>
                    <w:t>Pour finir ...</w:t>
                  </w:r>
                  <w:r w:rsidRPr="00952FDD">
                    <w:rPr>
                      <w:rFonts w:ascii="Arial" w:hAnsi="Arial" w:cs="Arial"/>
                      <w:color w:val="666666"/>
                    </w:rPr>
                    <w:t xml:space="preserve"> Vous pouvez remplacer le riz soufflé par de la noix de coco.</w:t>
                  </w:r>
                </w:p>
              </w:tc>
            </w:tr>
          </w:tbl>
          <w:p w:rsidR="00AD3298" w:rsidRPr="00952FDD" w:rsidRDefault="00AD3298">
            <w:pPr>
              <w:rPr>
                <w:rFonts w:ascii="Verdana" w:hAnsi="Verdana" w:cs="Arial"/>
                <w:color w:val="333333"/>
              </w:rPr>
            </w:pPr>
          </w:p>
        </w:tc>
      </w:tr>
    </w:tbl>
    <w:p w:rsidR="00906CB7" w:rsidRPr="00952FDD" w:rsidRDefault="00906CB7"/>
    <w:sectPr w:rsidR="00906CB7" w:rsidRPr="00952FDD" w:rsidSect="00952FD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D3298"/>
    <w:rsid w:val="0029057A"/>
    <w:rsid w:val="00802F55"/>
    <w:rsid w:val="00825D51"/>
    <w:rsid w:val="00906CB7"/>
    <w:rsid w:val="00952FDD"/>
    <w:rsid w:val="00AD3298"/>
    <w:rsid w:val="00FE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57A"/>
    <w:rPr>
      <w:sz w:val="24"/>
      <w:szCs w:val="24"/>
    </w:rPr>
  </w:style>
  <w:style w:type="paragraph" w:styleId="Titre1">
    <w:name w:val="heading 1"/>
    <w:basedOn w:val="Normal"/>
    <w:qFormat/>
    <w:rsid w:val="00AD3298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D3298"/>
    <w:rPr>
      <w:color w:val="333333"/>
      <w:u w:val="single"/>
    </w:rPr>
  </w:style>
  <w:style w:type="paragraph" w:styleId="NormalWeb">
    <w:name w:val="Normal (Web)"/>
    <w:basedOn w:val="Normal"/>
    <w:rsid w:val="00AD3298"/>
    <w:pPr>
      <w:spacing w:before="100" w:beforeAutospacing="1" w:after="75"/>
    </w:pPr>
  </w:style>
  <w:style w:type="character" w:styleId="lev">
    <w:name w:val="Strong"/>
    <w:basedOn w:val="Policepardfaut"/>
    <w:qFormat/>
    <w:rsid w:val="00AD3298"/>
    <w:rPr>
      <w:b/>
      <w:bCs/>
    </w:rPr>
  </w:style>
  <w:style w:type="paragraph" w:styleId="Textedebulles">
    <w:name w:val="Balloon Text"/>
    <w:basedOn w:val="Normal"/>
    <w:link w:val="TextedebullesCar"/>
    <w:rsid w:val="00952F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2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65/fondre.shtml" TargetMode="External"/><Relationship Id="rId13" Type="http://schemas.openxmlformats.org/officeDocument/2006/relationships/hyperlink" Target="http://www.linternaute.com/femmes/cuisine/encyclopedie/fiche_composant/94/moule.s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definition/21/chemiser.s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internaute.com/femmes/cuisine/definition/65/fondre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134/cerise.shtml" TargetMode="External"/><Relationship Id="rId11" Type="http://schemas.openxmlformats.org/officeDocument/2006/relationships/hyperlink" Target="http://www.linternaute.com/femmes/cuisine/encyclopedie/fiche_composant/134/cerise.shtml" TargetMode="External"/><Relationship Id="rId5" Type="http://schemas.openxmlformats.org/officeDocument/2006/relationships/hyperlink" Target="http://www.linternaute.com/femmes/cuisine/encyclopedie/fiche_composant/144/noix.shtml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linternaute.com/femmes/cuisine/encyclopedie/fiche_composant/144/noix.s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www.linternaute.com/femmes/cuisine/encyclopedie/fiche_composant/94/mou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2348</CharactersWithSpaces>
  <SharedDoc>false</SharedDoc>
  <HLinks>
    <vt:vector size="96" baseType="variant">
      <vt:variant>
        <vt:i4>4456453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1703981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2752625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http://www.linternaute.com/femmes/cuisine/definition/21/chemiser.shtml</vt:lpwstr>
      </vt:variant>
      <vt:variant>
        <vt:lpwstr/>
      </vt:variant>
      <vt:variant>
        <vt:i4>6815761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http://www.linternaute.com/femmes/cuisine/encyclopedie/fiche_composant/134/cerise.shtml</vt:lpwstr>
      </vt:variant>
      <vt:variant>
        <vt:lpwstr/>
      </vt:variant>
      <vt:variant>
        <vt:i4>852072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http://www.linternaute.com/femmes/cuisine/encyclopedie/fiche_composant/144/noix.shtml</vt:lpwstr>
      </vt:variant>
      <vt:variant>
        <vt:lpwstr/>
      </vt:variant>
      <vt:variant>
        <vt:i4>4456453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6225935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http://www.linternaute.com/femmes/cuisine/cgi/livrerecette/annotation_recette.php?f_id_recette=281485&amp;f_type=a</vt:lpwstr>
      </vt:variant>
      <vt:variant>
        <vt:lpwstr/>
      </vt:variant>
      <vt:variant>
        <vt:i4>6225935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http://www.linternaute.com/femmes/cuisine/cgi/livrerecette/annotation_recette.php?f_id_recette=281485&amp;f_type=a</vt:lpwstr>
      </vt:variant>
      <vt:variant>
        <vt:lpwstr/>
      </vt:variant>
      <vt:variant>
        <vt:i4>6946826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http://www.linternaute.com/femmes/cuisine/cgi/avis/depose_avis.php?f_id_recette=281485</vt:lpwstr>
      </vt:variant>
      <vt:variant>
        <vt:lpwstr/>
      </vt:variant>
      <vt:variant>
        <vt:i4>4653102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http://www.linternaute.com/femmes/cuisine/cgi/mail/envoyer_recette.php?f_id_recette=281485</vt:lpwstr>
      </vt:variant>
      <vt:variant>
        <vt:lpwstr/>
      </vt:variant>
      <vt:variant>
        <vt:i4>6815761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http://www.linternaute.com/femmes/cuisine/encyclopedie/fiche_composant/134/cerise.shtml</vt:lpwstr>
      </vt:variant>
      <vt:variant>
        <vt:lpwstr/>
      </vt:variant>
      <vt:variant>
        <vt:i4>852072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http://www.linternaute.com/femmes/cuisine/encyclopedie/fiche_composant/144/noix.shtml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1114152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http://www.linternaute.com/femmes/cuisine/personne/1501457/411950946/1/malorie_catteaud.shtml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2014-03-30T16:33:00Z</dcterms:created>
  <dcterms:modified xsi:type="dcterms:W3CDTF">2014-11-30T05:00:00Z</dcterms:modified>
</cp:coreProperties>
</file>